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10" w:rsidRPr="001B0D49" w:rsidRDefault="0039634A" w:rsidP="001B0D4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0D49">
        <w:rPr>
          <w:rFonts w:ascii="Times New Roman" w:hAnsi="Times New Roman" w:cs="Times New Roman"/>
          <w:b/>
          <w:sz w:val="36"/>
          <w:szCs w:val="36"/>
        </w:rPr>
        <w:t>По пиротехнической безопасности: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Главное правило безопасности при использовании фейерверка: его нельзя разбирать ни до использования, ни после. Всем, кто планирует украсить свой праздник с помощью ракет и салютов, необходимо знать следующие правила: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по</w:t>
      </w:r>
      <w:r>
        <w:t xml:space="preserve">купать пиротехнические изделия </w:t>
      </w:r>
      <w:r w:rsidRPr="0039634A">
        <w:t>можно только в легальных торговых точках;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хранить фейерверки и салюты можно только вдали от обогревательных приборов;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 сухом и обязательно теплом месте — в противном случает от перепада температур изделие может отсыреть. Отсыревшие фейерверки категорически запрещается сушить;</w:t>
      </w:r>
    </w:p>
    <w:p w:rsid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запускать пиротехнические изделия при постоянном или порывистом ветре запрещается. Над площадкой не должно быть деревьев, линий электропередач и прочих преград. Необходимо помнить, что, если пиротехника простоит под дождем 3–5 минут, даже если вы сохранили сухим фитиль, — гарантии успешного запуска нет. Более того, некоторые виды пиротехники после намокания становятся опасными: промокшие ракеты могут отклоняться от вертикальной траектории, а заряды батарей салютов будут взлетать на маленькую высоту, срабатывая в опасной близости от зрителей.</w:t>
      </w:r>
    </w:p>
    <w:p w:rsidR="0039634A" w:rsidRDefault="0039634A" w:rsidP="0039634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  <w:r w:rsidRPr="0039634A">
        <w:rPr>
          <w:b/>
        </w:rPr>
        <w:t>Запрещается</w:t>
      </w:r>
      <w:r>
        <w:rPr>
          <w:b/>
        </w:rP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- использовать пиротехнические изделия лицам моложе 18 лет без присутствия взрослых; 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курить рядом с пиротехническим изделием;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-механически воздействовать на него, бросать на землю или, тем более, в огонь;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применять пиротехнические изделия в помещении, запускать их с балконов или лоджий (исключение: бенгальские огни, тортовые свечи, хлопушки);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-держать работающее пиротехническое изделие в руках (кроме бенгальских огней, тортовых свечей, хлопушек);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использовать пиротехнические изделия вблизи зданий и сооружений, деревьев, линий электропередач и на расстоянии, меньшем, чем радиус опасной зоны (должен быть обозначен в инструкции);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находиться рядом с работающим пиротехническим изделием;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наклоняться над пиротехническим изделием во время поджога фитиля, а также во время работы пиротехнического изделия;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в случае затухания фитиля поджигать его ещё раз;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- подходить и наклоняться над отработавшим пиротехническим изделием в течение минимум 5 минут после окончания его работы. 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Важно помнить, что в случае если фитиль погас или прогорел, а изделие не начало работать, следует выждать 10 минут, чтобы удостовериться в отказе.  Уничтожают пиротехнические изделия, поместив их в воду на срок не менее 24 часов. Только после этого их можно выбросить с бытовым мусором.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  <w:rPr>
          <w:b/>
        </w:rPr>
      </w:pPr>
      <w:r w:rsidRPr="0039634A">
        <w:rPr>
          <w:b/>
        </w:rPr>
        <w:t>Пожарная безопасность в период новогодних каникул: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  <w:rPr>
          <w:b/>
        </w:rPr>
      </w:pP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Приближаются новогодние праздники и зимние каникулы. Самое чудесное время для детей: елка, подарки, 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 Простые и понятные правила помогут вам и вашим детям сохранить жизнь и здоровье, а также получить от зимних каникул лишь положительные эмоции.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Для того,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 w:rsidRPr="0039634A">
        <w:rPr>
          <w:b/>
        </w:rPr>
        <w:t>Запомните</w:t>
      </w:r>
      <w: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ёлка устанавливается на устойчивой подставке, подальше от отопительных приборов;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для освещения елки необходимо использовать только исправные электрические гирлянды заводского изготовления;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ветки и верхушка елки не должны касаться стен и домашних вещей;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lastRenderedPageBreak/>
        <w:t>- не устанавливайте елку вблизи отопительных приборов;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 w:rsidRPr="0039634A">
        <w:rPr>
          <w:b/>
        </w:rPr>
        <w:t>Запрещается</w:t>
      </w:r>
      <w: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украшать елку свечами, ватой, игрушками из бумаги и целлулоида;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надевать маскарадные костюмы из марли, ваты, бумаги и картона;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зажигать на елке и возле нее свечи, бенгальские огни, пользоваться хлопушками в доме;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категорически запрещается несовершеннолетним пользоваться пиротехническими изделиями.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 w:rsidRPr="0039634A">
        <w:rPr>
          <w:b/>
        </w:rPr>
        <w:t xml:space="preserve">  Убедительная просьба родителям</w:t>
      </w:r>
      <w:r>
        <w:t>: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оставляйте детей дома одних;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уберите все предметы, которыми он может пораниться;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оставляйте спички, зажигалки в доступном для детей месте;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лекарства должны храниться в недоступном для детей месте;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отпускайте детей на лед (на рыбалку, катание на лыжах и санках) без присмотра;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разрешайте детям гулять в темное время суток, далеко от дома;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Рассказывайте детям о пожарной безопасном поведении, будьте примером во всех ситуациях, связанных с соблюдением правил пожарной безопасности!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  Шалость детей с огнем нередко не только приводит к пожарам, но к трагическим последствиям.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 w:rsidRPr="0039634A">
        <w:rPr>
          <w:b/>
        </w:rPr>
        <w:t>ПОМНИТЕ!!!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Безопасность детей — обязанность их родителей.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Каждый ребенок должен знать свой домашний адрес и номер домашнего телефона.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Выучите с детьми наизусть номер «112» — телефон вызова экстренных служб.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Организуйте ребенку интересный семейный новогодний досуг!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</w:p>
    <w:p w:rsidR="0039634A" w:rsidRP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bookmarkStart w:id="0" w:name="_GoBack"/>
      <w:bookmarkEnd w:id="0"/>
      <w:r>
        <w:t>Счастливого вам Нового Года!</w:t>
      </w:r>
    </w:p>
    <w:p w:rsidR="0039634A" w:rsidRPr="0039634A" w:rsidRDefault="0039634A" w:rsidP="0039634A">
      <w:pPr>
        <w:jc w:val="both"/>
        <w:rPr>
          <w:rFonts w:ascii="Times New Roman" w:hAnsi="Times New Roman" w:cs="Times New Roman"/>
        </w:rPr>
      </w:pPr>
    </w:p>
    <w:sectPr w:rsidR="0039634A" w:rsidRPr="0039634A" w:rsidSect="0054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48D"/>
    <w:rsid w:val="001B0D49"/>
    <w:rsid w:val="0039634A"/>
    <w:rsid w:val="0054312D"/>
    <w:rsid w:val="0058048D"/>
    <w:rsid w:val="00585916"/>
    <w:rsid w:val="008622E8"/>
    <w:rsid w:val="008E659D"/>
    <w:rsid w:val="00E8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763</Words>
  <Characters>4355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6</cp:revision>
  <dcterms:created xsi:type="dcterms:W3CDTF">2023-12-25T06:50:00Z</dcterms:created>
  <dcterms:modified xsi:type="dcterms:W3CDTF">2023-12-29T09:45:00Z</dcterms:modified>
</cp:coreProperties>
</file>